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819" w:rsidRDefault="00106819" w:rsidP="00106819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 w:rsidRPr="00106819">
        <w:rPr>
          <w:rFonts w:ascii="Times New Roman" w:hAnsi="Times New Roman" w:cs="Times New Roman"/>
          <w:b/>
          <w:sz w:val="48"/>
          <w:szCs w:val="48"/>
        </w:rPr>
        <w:t xml:space="preserve">SATSO’dan Çağrı: </w:t>
      </w:r>
    </w:p>
    <w:p w:rsidR="00106819" w:rsidRPr="00106819" w:rsidRDefault="00106819" w:rsidP="00106819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 w:rsidRPr="00106819">
        <w:rPr>
          <w:rFonts w:ascii="Times New Roman" w:hAnsi="Times New Roman" w:cs="Times New Roman"/>
          <w:b/>
          <w:sz w:val="48"/>
          <w:szCs w:val="48"/>
        </w:rPr>
        <w:t>Torba Yasa</w:t>
      </w:r>
      <w:r>
        <w:rPr>
          <w:rFonts w:ascii="Times New Roman" w:hAnsi="Times New Roman" w:cs="Times New Roman"/>
          <w:b/>
          <w:sz w:val="48"/>
          <w:szCs w:val="48"/>
        </w:rPr>
        <w:t>’da</w:t>
      </w:r>
      <w:r w:rsidRPr="00106819">
        <w:rPr>
          <w:rFonts w:ascii="Times New Roman" w:hAnsi="Times New Roman" w:cs="Times New Roman"/>
          <w:b/>
          <w:sz w:val="48"/>
          <w:szCs w:val="48"/>
        </w:rPr>
        <w:t xml:space="preserve"> Son Başvuru 1 Aralık</w:t>
      </w:r>
    </w:p>
    <w:p w:rsidR="00106819" w:rsidRPr="00106819" w:rsidRDefault="00106819" w:rsidP="0010681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6819">
        <w:rPr>
          <w:rFonts w:ascii="Times New Roman" w:hAnsi="Times New Roman" w:cs="Times New Roman"/>
          <w:b/>
          <w:sz w:val="24"/>
          <w:szCs w:val="24"/>
        </w:rPr>
        <w:t xml:space="preserve">Sakarya Ticaret ve Sanayi Odası Genel Sekreteri Uğur Tın, kamuoyunda Torba </w:t>
      </w:r>
      <w:r w:rsidR="00732232">
        <w:rPr>
          <w:rFonts w:ascii="Times New Roman" w:hAnsi="Times New Roman" w:cs="Times New Roman"/>
          <w:b/>
          <w:sz w:val="24"/>
          <w:szCs w:val="24"/>
        </w:rPr>
        <w:t xml:space="preserve">Yasa </w:t>
      </w:r>
      <w:r w:rsidR="00732232" w:rsidRPr="00106819">
        <w:rPr>
          <w:rFonts w:ascii="Times New Roman" w:hAnsi="Times New Roman" w:cs="Times New Roman"/>
          <w:b/>
          <w:sz w:val="24"/>
          <w:szCs w:val="24"/>
        </w:rPr>
        <w:t>olarak</w:t>
      </w:r>
      <w:r w:rsidRPr="00106819">
        <w:rPr>
          <w:rFonts w:ascii="Times New Roman" w:hAnsi="Times New Roman" w:cs="Times New Roman"/>
          <w:b/>
          <w:sz w:val="24"/>
          <w:szCs w:val="24"/>
        </w:rPr>
        <w:t xml:space="preserve"> adlandırılan 6552 sayılı kanunun SATSO üyelerine sunduğu fırsatlar üzerine bir açıklama yaptı. SATSO üyelerinin aidat ödemelerine gelen taksitlendirme ve indirim konusu değerlendiren Tın, “</w:t>
      </w:r>
      <w:r w:rsidR="00CC7AC2" w:rsidRPr="00CC7AC2">
        <w:rPr>
          <w:rFonts w:ascii="Times New Roman" w:hAnsi="Times New Roman" w:cs="Times New Roman"/>
          <w:b/>
          <w:sz w:val="24"/>
          <w:szCs w:val="24"/>
        </w:rPr>
        <w:t xml:space="preserve">Birçok üyemiz bu imkândan yararlandı. Yararlanmayan </w:t>
      </w:r>
      <w:r w:rsidR="00CC7AC2">
        <w:rPr>
          <w:rFonts w:ascii="Times New Roman" w:hAnsi="Times New Roman" w:cs="Times New Roman"/>
          <w:b/>
          <w:sz w:val="24"/>
          <w:szCs w:val="24"/>
        </w:rPr>
        <w:t>ü</w:t>
      </w:r>
      <w:r w:rsidRPr="00106819">
        <w:rPr>
          <w:rFonts w:ascii="Times New Roman" w:hAnsi="Times New Roman" w:cs="Times New Roman"/>
          <w:b/>
          <w:sz w:val="24"/>
          <w:szCs w:val="24"/>
        </w:rPr>
        <w:t xml:space="preserve">yelerimizin </w:t>
      </w:r>
      <w:r w:rsidR="00CC7AC2">
        <w:rPr>
          <w:rFonts w:ascii="Times New Roman" w:hAnsi="Times New Roman" w:cs="Times New Roman"/>
          <w:b/>
          <w:sz w:val="24"/>
          <w:szCs w:val="24"/>
        </w:rPr>
        <w:t>müracaatlarını bekliyoruz.</w:t>
      </w:r>
      <w:r w:rsidRPr="00106819">
        <w:rPr>
          <w:rFonts w:ascii="Times New Roman" w:hAnsi="Times New Roman" w:cs="Times New Roman"/>
          <w:b/>
          <w:sz w:val="24"/>
          <w:szCs w:val="24"/>
        </w:rPr>
        <w:t xml:space="preserve">” dedi. </w:t>
      </w:r>
    </w:p>
    <w:p w:rsidR="00106819" w:rsidRPr="00106819" w:rsidRDefault="00106819" w:rsidP="0010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6819" w:rsidRDefault="00106819" w:rsidP="0010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Sakarya Ticaret ve Sanayi Odası Genel Sekreteri Uğur Tın, </w:t>
      </w:r>
      <w:r w:rsidRPr="00106819">
        <w:rPr>
          <w:rFonts w:ascii="Times New Roman" w:hAnsi="Times New Roman" w:cs="Times New Roman"/>
          <w:sz w:val="24"/>
          <w:szCs w:val="24"/>
        </w:rPr>
        <w:t>6552 sayılı “İş Kanunu ile Bazı Kanun ve Kanun Hükmünde Kararnamelerde Değişiklik Yapılması ile Bazı Alacakların Yeniden Yapılandırılması Hakkında Kanun” ile SATSO üyelerinin aidat ödemelerine gelen taksitlendirme ve</w:t>
      </w:r>
      <w:r>
        <w:rPr>
          <w:rFonts w:ascii="Times New Roman" w:hAnsi="Times New Roman" w:cs="Times New Roman"/>
          <w:sz w:val="24"/>
          <w:szCs w:val="24"/>
        </w:rPr>
        <w:t xml:space="preserve"> indirim konusu değerlendirdi. </w:t>
      </w:r>
    </w:p>
    <w:p w:rsidR="00106819" w:rsidRDefault="00106819" w:rsidP="0010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6819" w:rsidRPr="003A3E6F" w:rsidRDefault="003A3E6F" w:rsidP="001068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E6F">
        <w:rPr>
          <w:rFonts w:ascii="Times New Roman" w:hAnsi="Times New Roman" w:cs="Times New Roman"/>
          <w:b/>
          <w:sz w:val="28"/>
          <w:szCs w:val="28"/>
        </w:rPr>
        <w:t>Önemli Bir Fırsat</w:t>
      </w:r>
    </w:p>
    <w:p w:rsidR="003564C3" w:rsidRPr="00106819" w:rsidRDefault="00106819" w:rsidP="0010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819">
        <w:rPr>
          <w:rFonts w:ascii="Times New Roman" w:hAnsi="Times New Roman" w:cs="Times New Roman"/>
          <w:sz w:val="24"/>
          <w:szCs w:val="24"/>
        </w:rPr>
        <w:t>Torba Yasa</w:t>
      </w:r>
      <w:r>
        <w:rPr>
          <w:rFonts w:ascii="Times New Roman" w:hAnsi="Times New Roman" w:cs="Times New Roman"/>
          <w:sz w:val="24"/>
          <w:szCs w:val="24"/>
        </w:rPr>
        <w:t xml:space="preserve">’nın SATSO üyelerinin </w:t>
      </w:r>
      <w:r w:rsidRPr="00106819">
        <w:rPr>
          <w:rFonts w:ascii="Times New Roman" w:hAnsi="Times New Roman" w:cs="Times New Roman"/>
          <w:sz w:val="24"/>
          <w:szCs w:val="24"/>
        </w:rPr>
        <w:t>geçmiş dönem aidat borçlarını ödeyebilmeleri ve taksitlendirme konusunda büyük bir fırsat sun</w:t>
      </w:r>
      <w:r>
        <w:rPr>
          <w:rFonts w:ascii="Times New Roman" w:hAnsi="Times New Roman" w:cs="Times New Roman"/>
          <w:sz w:val="24"/>
          <w:szCs w:val="24"/>
        </w:rPr>
        <w:t>duğunu aktaran Tın, “</w:t>
      </w:r>
      <w:r w:rsidRPr="00106819">
        <w:rPr>
          <w:rFonts w:ascii="Times New Roman" w:hAnsi="Times New Roman" w:cs="Times New Roman"/>
          <w:sz w:val="24"/>
          <w:szCs w:val="24"/>
        </w:rPr>
        <w:t xml:space="preserve">Üyelerimizin bu imkândan </w:t>
      </w:r>
      <w:r>
        <w:rPr>
          <w:rFonts w:ascii="Times New Roman" w:hAnsi="Times New Roman" w:cs="Times New Roman"/>
          <w:sz w:val="24"/>
          <w:szCs w:val="24"/>
        </w:rPr>
        <w:t>yara</w:t>
      </w:r>
      <w:r w:rsidR="003A3E6F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lanmalarını tavsiye ediyoruz. </w:t>
      </w:r>
      <w:r w:rsidRPr="00106819">
        <w:rPr>
          <w:rFonts w:ascii="Times New Roman" w:hAnsi="Times New Roman" w:cs="Times New Roman"/>
          <w:sz w:val="24"/>
          <w:szCs w:val="24"/>
        </w:rPr>
        <w:t>Torba Yasa uygulaması ile üyelerin geçmiş döneme ait biriken borçlarına isabet eden gecikme zamları yerine, Yİ-ÜFE aylık değişim oranları hesaplanacak ve peşin ödemede toplam borç üzerinden % 10 indirim uygulanacak v</w:t>
      </w:r>
      <w:r>
        <w:rPr>
          <w:rFonts w:ascii="Times New Roman" w:hAnsi="Times New Roman" w:cs="Times New Roman"/>
          <w:sz w:val="24"/>
          <w:szCs w:val="24"/>
        </w:rPr>
        <w:t xml:space="preserve">eya taksitle ödenebilecek. </w:t>
      </w:r>
      <w:r w:rsidRPr="00106819">
        <w:rPr>
          <w:rFonts w:ascii="Times New Roman" w:hAnsi="Times New Roman" w:cs="Times New Roman"/>
          <w:sz w:val="24"/>
          <w:szCs w:val="24"/>
        </w:rPr>
        <w:t xml:space="preserve">Söz konusu indirim ve taksitlendirme üyelerimiz için önemli bir fırsat ve güzel bir uygulamadır. </w:t>
      </w:r>
      <w:r w:rsidR="00732232">
        <w:rPr>
          <w:rFonts w:ascii="Times New Roman" w:hAnsi="Times New Roman" w:cs="Times New Roman"/>
          <w:sz w:val="24"/>
          <w:szCs w:val="24"/>
        </w:rPr>
        <w:t xml:space="preserve">Birçok üyemiz bu imkândan yararlandı. </w:t>
      </w:r>
      <w:r w:rsidR="00732232">
        <w:rPr>
          <w:rFonts w:ascii="Times New Roman" w:hAnsi="Times New Roman" w:cs="Times New Roman"/>
          <w:sz w:val="24"/>
          <w:szCs w:val="24"/>
        </w:rPr>
        <w:t>Yararlanmayan ü</w:t>
      </w:r>
      <w:r>
        <w:rPr>
          <w:rFonts w:ascii="Times New Roman" w:hAnsi="Times New Roman" w:cs="Times New Roman"/>
          <w:sz w:val="24"/>
          <w:szCs w:val="24"/>
        </w:rPr>
        <w:t>yelerimizin 1 Aralık Pazar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tesi gününe kadar Odamıza dilekçe ile müracaat etmelerini bekliyoruz” ifadelerini kullandı. </w:t>
      </w:r>
    </w:p>
    <w:sectPr w:rsidR="003564C3" w:rsidRPr="001068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097"/>
    <w:rsid w:val="00106819"/>
    <w:rsid w:val="003564C3"/>
    <w:rsid w:val="003A3E6F"/>
    <w:rsid w:val="00732232"/>
    <w:rsid w:val="00774097"/>
    <w:rsid w:val="00CC7AC2"/>
    <w:rsid w:val="00DB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7CB49F-3A01-49D8-A3CE-6A194625E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4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T100</dc:creator>
  <cp:keywords/>
  <dc:description/>
  <cp:lastModifiedBy>Hakan Kalmış</cp:lastModifiedBy>
  <cp:revision>5</cp:revision>
  <dcterms:created xsi:type="dcterms:W3CDTF">2014-11-19T09:06:00Z</dcterms:created>
  <dcterms:modified xsi:type="dcterms:W3CDTF">2014-11-19T09:33:00Z</dcterms:modified>
</cp:coreProperties>
</file>